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C57" w:rsidRDefault="00BB382D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noProof/>
          <w:sz w:val="20"/>
          <w:szCs w:val="20"/>
          <w:lang w:val="en-US"/>
        </w:rPr>
        <w:drawing>
          <wp:inline distT="0" distB="0" distL="0" distR="0">
            <wp:extent cx="1464335" cy="1332456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4335" cy="13324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3695700</wp:posOffset>
            </wp:positionH>
            <wp:positionV relativeFrom="paragraph">
              <wp:posOffset>304800</wp:posOffset>
            </wp:positionV>
            <wp:extent cx="1823484" cy="533400"/>
            <wp:effectExtent l="0" t="0" r="0" b="0"/>
            <wp:wrapSquare wrapText="bothSides" distT="0" distB="0" distL="114300" distR="114300"/>
            <wp:docPr id="2" name="image2.jpg" descr="C:\Users\kpuorro\Desktop\TownOfCromwe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kpuorro\Desktop\TownOfCromwell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3484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53C57" w:rsidRDefault="00053C57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  <w:bookmarkStart w:id="2" w:name="_azlblpa6fsf8" w:colFirst="0" w:colLast="0"/>
      <w:bookmarkEnd w:id="2"/>
    </w:p>
    <w:p w:rsidR="00053C57" w:rsidRDefault="00BB382D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41 West Street, Cromwell CT 06416</w:t>
      </w:r>
    </w:p>
    <w:p w:rsidR="00053C57" w:rsidRDefault="00BB382D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860-632-3448</w:t>
      </w:r>
    </w:p>
    <w:p w:rsidR="00053C57" w:rsidRDefault="00053C57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:rsidR="00053C57" w:rsidRDefault="00053C57">
      <w:pPr>
        <w:spacing w:line="240" w:lineRule="auto"/>
        <w:jc w:val="center"/>
        <w:rPr>
          <w:rFonts w:ascii="Calibri" w:eastAsia="Calibri" w:hAnsi="Calibri" w:cs="Calibri"/>
        </w:rPr>
      </w:pPr>
    </w:p>
    <w:p w:rsidR="00053C57" w:rsidRDefault="00053C57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:rsidR="00053C57" w:rsidRDefault="00BB382D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Diversity and Inclusion Committee</w:t>
      </w:r>
    </w:p>
    <w:p w:rsidR="00053C57" w:rsidRDefault="00053C57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:rsidR="00053C57" w:rsidRDefault="00B463EB">
      <w:pPr>
        <w:spacing w:line="240" w:lineRule="auto"/>
        <w:jc w:val="center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>Monthly Meeting Minutes</w:t>
      </w:r>
      <w:r w:rsidR="00BB382D">
        <w:rPr>
          <w:rFonts w:ascii="Calibri" w:eastAsia="Calibri" w:hAnsi="Calibri" w:cs="Calibri"/>
          <w:b/>
          <w:i/>
          <w:u w:val="single"/>
        </w:rPr>
        <w:t xml:space="preserve"> </w:t>
      </w:r>
    </w:p>
    <w:p w:rsidR="00053C57" w:rsidRDefault="00053C57">
      <w:pPr>
        <w:spacing w:line="240" w:lineRule="auto"/>
        <w:jc w:val="center"/>
        <w:rPr>
          <w:rFonts w:ascii="Calibri" w:eastAsia="Calibri" w:hAnsi="Calibri" w:cs="Calibri"/>
        </w:rPr>
      </w:pPr>
    </w:p>
    <w:p w:rsidR="00053C57" w:rsidRDefault="00BB382D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Date:</w:t>
      </w:r>
      <w:r>
        <w:rPr>
          <w:rFonts w:ascii="Calibri" w:eastAsia="Calibri" w:hAnsi="Calibri" w:cs="Calibri"/>
        </w:rPr>
        <w:t xml:space="preserve"> Monday, March 20, 2023   </w:t>
      </w:r>
      <w:r>
        <w:rPr>
          <w:rFonts w:ascii="Calibri" w:eastAsia="Calibri" w:hAnsi="Calibri" w:cs="Calibri"/>
          <w:b/>
        </w:rPr>
        <w:t>Time:</w:t>
      </w:r>
      <w:r>
        <w:rPr>
          <w:rFonts w:ascii="Calibri" w:eastAsia="Calibri" w:hAnsi="Calibri" w:cs="Calibri"/>
        </w:rPr>
        <w:t xml:space="preserve"> 6:00 PM</w:t>
      </w:r>
    </w:p>
    <w:p w:rsidR="00053C57" w:rsidRDefault="00BB382D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Town Hall Multi-Purpose Room and Via Google Meet</w:t>
      </w:r>
    </w:p>
    <w:p w:rsidR="00E0502C" w:rsidRDefault="00E0502C" w:rsidP="00E0502C">
      <w:pPr>
        <w:spacing w:line="240" w:lineRule="auto"/>
        <w:jc w:val="center"/>
        <w:rPr>
          <w:rFonts w:ascii="Calibri" w:eastAsia="Calibri" w:hAnsi="Calibri" w:cs="Calibri"/>
        </w:rPr>
      </w:pPr>
      <w:r w:rsidRPr="00E0502C">
        <w:rPr>
          <w:rFonts w:ascii="Calibri" w:eastAsia="Calibri" w:hAnsi="Calibri" w:cs="Calibri"/>
        </w:rPr>
        <w:t>Video call link: https://meet.google.com/fwz-qcra-skn</w:t>
      </w:r>
    </w:p>
    <w:p w:rsidR="00053C57" w:rsidRDefault="00053C57">
      <w:pPr>
        <w:spacing w:after="160" w:line="240" w:lineRule="auto"/>
        <w:rPr>
          <w:rFonts w:ascii="Calibri" w:eastAsia="Calibri" w:hAnsi="Calibri" w:cs="Calibri"/>
        </w:rPr>
      </w:pPr>
    </w:p>
    <w:p w:rsidR="00053C57" w:rsidRDefault="00BB382D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Call to Order</w:t>
      </w:r>
      <w:r w:rsidR="00BD5379">
        <w:rPr>
          <w:rFonts w:ascii="Calibri" w:eastAsia="Calibri" w:hAnsi="Calibri" w:cs="Calibri"/>
          <w:b/>
        </w:rPr>
        <w:t xml:space="preserve"> </w:t>
      </w:r>
      <w:r w:rsidR="00BD5379">
        <w:rPr>
          <w:rFonts w:ascii="Calibri" w:eastAsia="Calibri" w:hAnsi="Calibri" w:cs="Calibri"/>
        </w:rPr>
        <w:t>6:02pm</w:t>
      </w:r>
      <w:r>
        <w:rPr>
          <w:rFonts w:ascii="Calibri" w:eastAsia="Calibri" w:hAnsi="Calibri" w:cs="Calibri"/>
          <w:b/>
        </w:rPr>
        <w:br/>
      </w:r>
    </w:p>
    <w:p w:rsidR="00053C57" w:rsidRDefault="00BB382D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Approval of Agenda</w:t>
      </w:r>
      <w:r w:rsidR="00BD5379">
        <w:rPr>
          <w:rFonts w:ascii="Calibri" w:eastAsia="Calibri" w:hAnsi="Calibri" w:cs="Calibri"/>
          <w:b/>
        </w:rPr>
        <w:t xml:space="preserve"> </w:t>
      </w:r>
      <w:r w:rsidR="00BD5379">
        <w:rPr>
          <w:rFonts w:ascii="Calibri" w:eastAsia="Calibri" w:hAnsi="Calibri" w:cs="Calibri"/>
        </w:rPr>
        <w:t>motion to approve by Erin, second by Alice. Passed unanimously.</w:t>
      </w:r>
      <w:r>
        <w:rPr>
          <w:rFonts w:ascii="Calibri" w:eastAsia="Calibri" w:hAnsi="Calibri" w:cs="Calibri"/>
          <w:b/>
        </w:rPr>
        <w:br/>
      </w:r>
    </w:p>
    <w:p w:rsidR="00053C57" w:rsidRDefault="00BB382D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Approval of Previous Meeting’s Minutes</w:t>
      </w:r>
      <w:r w:rsidR="00BD5379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br/>
      </w:r>
    </w:p>
    <w:p w:rsidR="00053C57" w:rsidRDefault="00BB382D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Town Council Liaison Report</w:t>
      </w:r>
      <w:r w:rsidR="00BD5379">
        <w:rPr>
          <w:rFonts w:ascii="Calibri" w:eastAsia="Calibri" w:hAnsi="Calibri" w:cs="Calibri"/>
          <w:b/>
        </w:rPr>
        <w:t xml:space="preserve"> </w:t>
      </w:r>
      <w:r w:rsidR="00BD5379">
        <w:rPr>
          <w:rFonts w:ascii="Calibri" w:eastAsia="Calibri" w:hAnsi="Calibri" w:cs="Calibri"/>
        </w:rPr>
        <w:t>no liaison in attendance</w:t>
      </w:r>
      <w:r>
        <w:rPr>
          <w:rFonts w:ascii="Calibri" w:eastAsia="Calibri" w:hAnsi="Calibri" w:cs="Calibri"/>
          <w:b/>
        </w:rPr>
        <w:br/>
      </w:r>
    </w:p>
    <w:p w:rsidR="00053C57" w:rsidRDefault="00BB382D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Cromwell Public Schools District Equity Committee Liaison Report</w:t>
      </w:r>
      <w:r w:rsidR="00BD5379">
        <w:rPr>
          <w:rFonts w:ascii="Calibri" w:eastAsia="Calibri" w:hAnsi="Calibri" w:cs="Calibri"/>
          <w:b/>
        </w:rPr>
        <w:t xml:space="preserve"> </w:t>
      </w:r>
      <w:r w:rsidR="00BD5379">
        <w:rPr>
          <w:rFonts w:ascii="Calibri" w:eastAsia="Calibri" w:hAnsi="Calibri" w:cs="Calibri"/>
        </w:rPr>
        <w:t>– ECS students created art about how they could represent themselves and change th</w:t>
      </w:r>
      <w:r w:rsidR="00CD5D56">
        <w:rPr>
          <w:rFonts w:ascii="Calibri" w:eastAsia="Calibri" w:hAnsi="Calibri" w:cs="Calibri"/>
        </w:rPr>
        <w:t>e world. The high school held an event that had a great turn out. Neighboring high schools are interested in the success of our high school group and are visiting to learn more and bring that information back to their schools.</w:t>
      </w:r>
      <w:r>
        <w:rPr>
          <w:rFonts w:ascii="Calibri" w:eastAsia="Calibri" w:hAnsi="Calibri" w:cs="Calibri"/>
          <w:b/>
        </w:rPr>
        <w:br/>
      </w:r>
    </w:p>
    <w:p w:rsidR="00053C57" w:rsidRDefault="00BB382D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LGBTQ+ Committee update</w:t>
      </w:r>
      <w:r w:rsidR="00BD5379">
        <w:rPr>
          <w:rFonts w:ascii="Calibri" w:eastAsia="Calibri" w:hAnsi="Calibri" w:cs="Calibri"/>
          <w:b/>
        </w:rPr>
        <w:t xml:space="preserve"> </w:t>
      </w:r>
      <w:r w:rsidR="00BD5379">
        <w:rPr>
          <w:rFonts w:ascii="Calibri" w:eastAsia="Calibri" w:hAnsi="Calibri" w:cs="Calibri"/>
        </w:rPr>
        <w:t>– no update</w:t>
      </w:r>
      <w:r>
        <w:rPr>
          <w:rFonts w:ascii="Calibri" w:eastAsia="Calibri" w:hAnsi="Calibri" w:cs="Calibri"/>
          <w:b/>
        </w:rPr>
        <w:br/>
      </w:r>
    </w:p>
    <w:p w:rsidR="00053C57" w:rsidRDefault="00BB382D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Old Business</w:t>
      </w:r>
    </w:p>
    <w:p w:rsidR="00BB382D" w:rsidRPr="00BB382D" w:rsidRDefault="00BB382D" w:rsidP="00BB382D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</w:rPr>
      </w:pPr>
      <w:r w:rsidRPr="00BB382D">
        <w:rPr>
          <w:rFonts w:ascii="Calibri" w:eastAsia="Calibri" w:hAnsi="Calibri" w:cs="Calibri"/>
        </w:rPr>
        <w:t>Update from attending previous town council meeting</w:t>
      </w:r>
      <w:r w:rsidR="00BD5379">
        <w:rPr>
          <w:rFonts w:ascii="Calibri" w:eastAsia="Calibri" w:hAnsi="Calibri" w:cs="Calibri"/>
        </w:rPr>
        <w:t xml:space="preserve"> – Alice attended the last town council meeting and was able to talk with Mayor Fortenbach about working with LGBTQ+ to create a unity pole by the end of the school year</w:t>
      </w:r>
      <w:r w:rsidR="00B04CBD">
        <w:rPr>
          <w:rFonts w:ascii="Calibri" w:eastAsia="Calibri" w:hAnsi="Calibri" w:cs="Calibri"/>
        </w:rPr>
        <w:t xml:space="preserve">. </w:t>
      </w:r>
      <w:r w:rsidR="00365A60">
        <w:rPr>
          <w:rFonts w:ascii="Calibri" w:eastAsia="Calibri" w:hAnsi="Calibri" w:cs="Calibri"/>
        </w:rPr>
        <w:t xml:space="preserve">Committee members will create a rotation to always have a </w:t>
      </w:r>
      <w:r w:rsidR="00CD5D56">
        <w:rPr>
          <w:rFonts w:ascii="Calibri" w:eastAsia="Calibri" w:hAnsi="Calibri" w:cs="Calibri"/>
        </w:rPr>
        <w:t xml:space="preserve">committee </w:t>
      </w:r>
      <w:r w:rsidR="00365A60">
        <w:rPr>
          <w:rFonts w:ascii="Calibri" w:eastAsia="Calibri" w:hAnsi="Calibri" w:cs="Calibri"/>
        </w:rPr>
        <w:t xml:space="preserve">representative at town council meetings. </w:t>
      </w:r>
    </w:p>
    <w:p w:rsidR="00053C57" w:rsidRDefault="00BB382D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New Business</w:t>
      </w:r>
    </w:p>
    <w:p w:rsidR="00053C57" w:rsidRDefault="00BB382D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CCD Summer Fest</w:t>
      </w:r>
      <w:r w:rsidR="00B463EB">
        <w:rPr>
          <w:rFonts w:ascii="Calibri" w:eastAsia="Calibri" w:hAnsi="Calibri" w:cs="Calibri"/>
        </w:rPr>
        <w:t xml:space="preserve"> – CCD has decided they will not hold another event. They will be reaching out to other non-profit groups in town to see if they would be willing to work with the town in havin</w:t>
      </w:r>
      <w:r w:rsidR="00E46071">
        <w:rPr>
          <w:rFonts w:ascii="Calibri" w:eastAsia="Calibri" w:hAnsi="Calibri" w:cs="Calibri"/>
        </w:rPr>
        <w:t xml:space="preserve">g the event. </w:t>
      </w:r>
      <w:r w:rsidR="00B463EB">
        <w:rPr>
          <w:rFonts w:ascii="Calibri" w:eastAsia="Calibri" w:hAnsi="Calibri" w:cs="Calibri"/>
        </w:rPr>
        <w:t xml:space="preserve">  </w:t>
      </w:r>
    </w:p>
    <w:p w:rsidR="00BB382D" w:rsidRDefault="00BB382D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CCD WINGS Project</w:t>
      </w:r>
      <w:r w:rsidR="00B463EB">
        <w:rPr>
          <w:rFonts w:ascii="Calibri" w:eastAsia="Calibri" w:hAnsi="Calibri" w:cs="Calibri"/>
        </w:rPr>
        <w:t xml:space="preserve"> – CCD reached out to see if we want to participate in their project. Fellow non-profits will create wings that will then be put up and used for photo opportun</w:t>
      </w:r>
      <w:r w:rsidR="00E46071">
        <w:rPr>
          <w:rFonts w:ascii="Calibri" w:eastAsia="Calibri" w:hAnsi="Calibri" w:cs="Calibri"/>
        </w:rPr>
        <w:t xml:space="preserve">ities. Motion to participate by Erin, second by Carol. Passed unanimously. Erin will reply to CCD with our decision. </w:t>
      </w:r>
    </w:p>
    <w:p w:rsidR="00BB382D" w:rsidRDefault="00BB382D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50/50 Campaign</w:t>
      </w:r>
      <w:r w:rsidR="00E46071">
        <w:rPr>
          <w:rFonts w:ascii="Calibri" w:eastAsia="Calibri" w:hAnsi="Calibri" w:cs="Calibri"/>
        </w:rPr>
        <w:t xml:space="preserve"> </w:t>
      </w:r>
      <w:r w:rsidR="001D3FC0">
        <w:rPr>
          <w:rFonts w:ascii="Calibri" w:eastAsia="Calibri" w:hAnsi="Calibri" w:cs="Calibri"/>
        </w:rPr>
        <w:t>–</w:t>
      </w:r>
      <w:r w:rsidR="00E46071">
        <w:rPr>
          <w:rFonts w:ascii="Calibri" w:eastAsia="Calibri" w:hAnsi="Calibri" w:cs="Calibri"/>
        </w:rPr>
        <w:t xml:space="preserve"> </w:t>
      </w:r>
      <w:r w:rsidR="001D3FC0">
        <w:rPr>
          <w:rFonts w:ascii="Calibri" w:eastAsia="Calibri" w:hAnsi="Calibri" w:cs="Calibri"/>
        </w:rPr>
        <w:t xml:space="preserve">DEI members had an initial meeting with the 50/50 Campaign for more information on their plan to work with our community. Participation in the program is needed at a town council level and their services are at no cost to the town. </w:t>
      </w:r>
      <w:r w:rsidR="004B1DB9">
        <w:rPr>
          <w:rFonts w:ascii="Calibri" w:eastAsia="Calibri" w:hAnsi="Calibri" w:cs="Calibri"/>
        </w:rPr>
        <w:t>Subcommittee has been created to finalize town-wide survey with a distribution date of April 17</w:t>
      </w:r>
      <w:r w:rsidR="004B1DB9" w:rsidRPr="004B1DB9">
        <w:rPr>
          <w:rFonts w:ascii="Calibri" w:eastAsia="Calibri" w:hAnsi="Calibri" w:cs="Calibri"/>
          <w:vertAlign w:val="superscript"/>
        </w:rPr>
        <w:t>th</w:t>
      </w:r>
      <w:r w:rsidR="004B1DB9">
        <w:rPr>
          <w:rFonts w:ascii="Calibri" w:eastAsia="Calibri" w:hAnsi="Calibri" w:cs="Calibri"/>
        </w:rPr>
        <w:t>. The survey will help us talk with the 50/50 Campaign.</w:t>
      </w:r>
    </w:p>
    <w:p w:rsidR="00BB382D" w:rsidRPr="00BB382D" w:rsidRDefault="00BB382D" w:rsidP="00BB382D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ADA event funding</w:t>
      </w:r>
      <w:r w:rsidR="00365A60">
        <w:rPr>
          <w:rFonts w:ascii="Calibri" w:eastAsia="Calibri" w:hAnsi="Calibri" w:cs="Calibri"/>
        </w:rPr>
        <w:t xml:space="preserve"> </w:t>
      </w:r>
      <w:r w:rsidR="00C02DCA">
        <w:rPr>
          <w:rFonts w:ascii="Calibri" w:eastAsia="Calibri" w:hAnsi="Calibri" w:cs="Calibri"/>
        </w:rPr>
        <w:t>–</w:t>
      </w:r>
      <w:r w:rsidR="00365A60">
        <w:rPr>
          <w:rFonts w:ascii="Calibri" w:eastAsia="Calibri" w:hAnsi="Calibri" w:cs="Calibri"/>
        </w:rPr>
        <w:t xml:space="preserve"> </w:t>
      </w:r>
      <w:r w:rsidR="00C02DCA">
        <w:rPr>
          <w:rFonts w:ascii="Calibri" w:eastAsia="Calibri" w:hAnsi="Calibri" w:cs="Calibri"/>
        </w:rPr>
        <w:t>our funding is still available, and needs to be used by June 30</w:t>
      </w:r>
      <w:r w:rsidR="00C02DCA" w:rsidRPr="00C02DCA">
        <w:rPr>
          <w:rFonts w:ascii="Calibri" w:eastAsia="Calibri" w:hAnsi="Calibri" w:cs="Calibri"/>
          <w:vertAlign w:val="superscript"/>
        </w:rPr>
        <w:t>th</w:t>
      </w:r>
      <w:r w:rsidR="00C02DCA">
        <w:rPr>
          <w:rFonts w:ascii="Calibri" w:eastAsia="Calibri" w:hAnsi="Calibri" w:cs="Calibri"/>
        </w:rPr>
        <w:t xml:space="preserve">. A subcommittee will meet to come up with ideas to celebrate the ADA. </w:t>
      </w:r>
    </w:p>
    <w:p w:rsidR="00C02DCA" w:rsidRDefault="00BB382D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Open Forum/For the Good of the Organization</w:t>
      </w:r>
    </w:p>
    <w:p w:rsidR="00053C57" w:rsidRDefault="00C02DCA" w:rsidP="00C02DCA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CCD Rock Hunt – committee members are going to meet in April to paint rocks for the CCD Rock Hunt and Erin will deliver them to the designated place. </w:t>
      </w:r>
    </w:p>
    <w:p w:rsidR="00053C57" w:rsidRDefault="00BB382D">
      <w:pPr>
        <w:numPr>
          <w:ilvl w:val="0"/>
          <w:numId w:val="1"/>
        </w:numPr>
        <w:spacing w:after="16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Adjourn</w:t>
      </w:r>
      <w:r w:rsidR="00DE691F">
        <w:rPr>
          <w:rFonts w:ascii="Calibri" w:eastAsia="Calibri" w:hAnsi="Calibri" w:cs="Calibri"/>
          <w:b/>
        </w:rPr>
        <w:t xml:space="preserve"> </w:t>
      </w:r>
      <w:r w:rsidR="00DE691F">
        <w:rPr>
          <w:rFonts w:ascii="Calibri" w:eastAsia="Calibri" w:hAnsi="Calibri" w:cs="Calibri"/>
        </w:rPr>
        <w:t>7:19pm</w:t>
      </w:r>
    </w:p>
    <w:p w:rsidR="00053C57" w:rsidRDefault="00053C57">
      <w:pPr>
        <w:spacing w:line="240" w:lineRule="auto"/>
      </w:pPr>
    </w:p>
    <w:p w:rsidR="005F2A5D" w:rsidRDefault="005F2A5D">
      <w:pPr>
        <w:spacing w:line="240" w:lineRule="auto"/>
      </w:pPr>
    </w:p>
    <w:p w:rsidR="005F2A5D" w:rsidRDefault="005F2A5D">
      <w:pPr>
        <w:spacing w:line="240" w:lineRule="auto"/>
      </w:pPr>
    </w:p>
    <w:p w:rsidR="005F2A5D" w:rsidRDefault="005F2A5D">
      <w:pPr>
        <w:spacing w:line="240" w:lineRule="auto"/>
      </w:pPr>
    </w:p>
    <w:p w:rsidR="005F2A5D" w:rsidRDefault="005F2A5D">
      <w:pPr>
        <w:spacing w:line="240" w:lineRule="auto"/>
      </w:pPr>
    </w:p>
    <w:p w:rsidR="005F2A5D" w:rsidRDefault="005F2A5D">
      <w:pPr>
        <w:spacing w:line="240" w:lineRule="auto"/>
      </w:pPr>
    </w:p>
    <w:p w:rsidR="005F2A5D" w:rsidRDefault="005F2A5D">
      <w:pPr>
        <w:spacing w:line="240" w:lineRule="auto"/>
      </w:pPr>
    </w:p>
    <w:p w:rsidR="005F2A5D" w:rsidRDefault="005F2A5D">
      <w:pPr>
        <w:spacing w:line="240" w:lineRule="auto"/>
      </w:pPr>
    </w:p>
    <w:p w:rsidR="005F2A5D" w:rsidRDefault="005F2A5D">
      <w:pPr>
        <w:spacing w:line="240" w:lineRule="auto"/>
      </w:pPr>
    </w:p>
    <w:p w:rsidR="005F2A5D" w:rsidRDefault="005F2A5D">
      <w:pPr>
        <w:spacing w:line="240" w:lineRule="auto"/>
      </w:pPr>
    </w:p>
    <w:p w:rsidR="005F2A5D" w:rsidRDefault="005F2A5D">
      <w:pPr>
        <w:spacing w:line="240" w:lineRule="auto"/>
      </w:pPr>
    </w:p>
    <w:p w:rsidR="005F2A5D" w:rsidRDefault="005F2A5D">
      <w:pPr>
        <w:spacing w:line="240" w:lineRule="auto"/>
      </w:pPr>
    </w:p>
    <w:p w:rsidR="005F2A5D" w:rsidRDefault="005F2A5D">
      <w:pPr>
        <w:spacing w:line="240" w:lineRule="auto"/>
      </w:pPr>
    </w:p>
    <w:p w:rsidR="005F2A5D" w:rsidRDefault="005F2A5D">
      <w:pPr>
        <w:spacing w:line="240" w:lineRule="auto"/>
      </w:pPr>
    </w:p>
    <w:p w:rsidR="005F2A5D" w:rsidRDefault="005F2A5D">
      <w:pPr>
        <w:spacing w:line="240" w:lineRule="auto"/>
      </w:pPr>
    </w:p>
    <w:p w:rsidR="005F2A5D" w:rsidRDefault="005F2A5D">
      <w:pPr>
        <w:spacing w:line="240" w:lineRule="auto"/>
      </w:pPr>
    </w:p>
    <w:p w:rsidR="005F2A5D" w:rsidRDefault="005F2A5D">
      <w:pPr>
        <w:spacing w:line="240" w:lineRule="auto"/>
      </w:pPr>
    </w:p>
    <w:p w:rsidR="005F2A5D" w:rsidRDefault="005F2A5D">
      <w:pPr>
        <w:spacing w:line="240" w:lineRule="auto"/>
      </w:pPr>
    </w:p>
    <w:p w:rsidR="005F2A5D" w:rsidRDefault="005F2A5D">
      <w:pPr>
        <w:spacing w:line="240" w:lineRule="auto"/>
      </w:pPr>
    </w:p>
    <w:p w:rsidR="005F2A5D" w:rsidRDefault="005F2A5D">
      <w:pPr>
        <w:spacing w:line="240" w:lineRule="auto"/>
      </w:pPr>
    </w:p>
    <w:p w:rsidR="005F2A5D" w:rsidRDefault="005F2A5D">
      <w:pPr>
        <w:spacing w:line="240" w:lineRule="auto"/>
      </w:pPr>
    </w:p>
    <w:p w:rsidR="005F2A5D" w:rsidRDefault="005F2A5D">
      <w:pPr>
        <w:spacing w:line="240" w:lineRule="auto"/>
      </w:pPr>
    </w:p>
    <w:p w:rsidR="005F2A5D" w:rsidRDefault="005F2A5D">
      <w:pPr>
        <w:spacing w:line="240" w:lineRule="auto"/>
      </w:pPr>
    </w:p>
    <w:p w:rsidR="005F2A5D" w:rsidRDefault="005F2A5D">
      <w:pPr>
        <w:spacing w:line="240" w:lineRule="auto"/>
      </w:pPr>
    </w:p>
    <w:p w:rsidR="005F2A5D" w:rsidRDefault="005F2A5D">
      <w:pPr>
        <w:spacing w:line="240" w:lineRule="auto"/>
      </w:pPr>
    </w:p>
    <w:p w:rsidR="005F2A5D" w:rsidRDefault="005F2A5D">
      <w:pPr>
        <w:spacing w:line="240" w:lineRule="auto"/>
      </w:pPr>
    </w:p>
    <w:p w:rsidR="005F2A5D" w:rsidRDefault="005F2A5D">
      <w:pPr>
        <w:spacing w:line="240" w:lineRule="auto"/>
      </w:pPr>
    </w:p>
    <w:p w:rsidR="005F2A5D" w:rsidRDefault="005F2A5D">
      <w:pPr>
        <w:spacing w:line="240" w:lineRule="auto"/>
      </w:pPr>
    </w:p>
    <w:p w:rsidR="005F2A5D" w:rsidRDefault="005F2A5D">
      <w:pPr>
        <w:spacing w:line="240" w:lineRule="auto"/>
      </w:pPr>
    </w:p>
    <w:p w:rsidR="005F2A5D" w:rsidRDefault="005F2A5D">
      <w:pPr>
        <w:spacing w:line="240" w:lineRule="auto"/>
      </w:pPr>
    </w:p>
    <w:p w:rsidR="005F2A5D" w:rsidRDefault="005F2A5D">
      <w:pPr>
        <w:spacing w:line="240" w:lineRule="auto"/>
      </w:pPr>
      <w:r>
        <w:t xml:space="preserve">Signed, </w:t>
      </w:r>
      <w:r>
        <w:br/>
        <w:t>Erin Omicioli</w:t>
      </w:r>
    </w:p>
    <w:sectPr w:rsidR="005F2A5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6201B"/>
    <w:multiLevelType w:val="multilevel"/>
    <w:tmpl w:val="D8EA1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C57"/>
    <w:rsid w:val="00053C57"/>
    <w:rsid w:val="00053E5B"/>
    <w:rsid w:val="001D3FC0"/>
    <w:rsid w:val="00365A60"/>
    <w:rsid w:val="004B1DB9"/>
    <w:rsid w:val="005F2A5D"/>
    <w:rsid w:val="006E5A6D"/>
    <w:rsid w:val="00B04CBD"/>
    <w:rsid w:val="00B463EB"/>
    <w:rsid w:val="00BB382D"/>
    <w:rsid w:val="00BD5379"/>
    <w:rsid w:val="00C02DCA"/>
    <w:rsid w:val="00CD5D56"/>
    <w:rsid w:val="00DE691F"/>
    <w:rsid w:val="00E0502C"/>
    <w:rsid w:val="00E4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D42F63-32F3-4114-B476-959B4EE0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Sarah Maffiolini</cp:lastModifiedBy>
  <cp:revision>2</cp:revision>
  <dcterms:created xsi:type="dcterms:W3CDTF">2023-03-22T12:30:00Z</dcterms:created>
  <dcterms:modified xsi:type="dcterms:W3CDTF">2023-03-22T12:30:00Z</dcterms:modified>
</cp:coreProperties>
</file>